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82CED" w14:textId="77777777" w:rsidR="00DD47FA" w:rsidRPr="00C043BC" w:rsidRDefault="00DD47FA" w:rsidP="00DD47FA">
      <w:pPr>
        <w:pStyle w:val="NormalWeb"/>
        <w:rPr>
          <w:rFonts w:ascii="Arial" w:hAnsi="Arial"/>
          <w:b/>
          <w:bCs/>
          <w:sz w:val="10"/>
          <w:szCs w:val="32"/>
        </w:rPr>
      </w:pPr>
    </w:p>
    <w:p w14:paraId="61C05B49" w14:textId="77777777" w:rsidR="00C043BC" w:rsidRPr="00C043BC" w:rsidRDefault="00C043BC" w:rsidP="00C043BC">
      <w:pPr>
        <w:rPr>
          <w:rFonts w:ascii="Arial" w:hAnsi="Arial"/>
        </w:rPr>
      </w:pPr>
      <w:r w:rsidRPr="00C043BC">
        <w:rPr>
          <w:rFonts w:ascii="Arial" w:hAnsi="Arial"/>
          <w:b/>
          <w:bCs/>
        </w:rPr>
        <w:t>PURPOSE</w:t>
      </w:r>
    </w:p>
    <w:p w14:paraId="2B7ADB88" w14:textId="77777777" w:rsidR="00C043BC" w:rsidRPr="00C043BC" w:rsidRDefault="00C043BC" w:rsidP="00C043BC">
      <w:pPr>
        <w:rPr>
          <w:rFonts w:ascii="Arial" w:hAnsi="Arial"/>
        </w:rPr>
      </w:pPr>
    </w:p>
    <w:p w14:paraId="2344CC58" w14:textId="77777777" w:rsidR="00C043BC" w:rsidRPr="00C043BC" w:rsidRDefault="00C043BC" w:rsidP="00C043BC">
      <w:pPr>
        <w:rPr>
          <w:rFonts w:ascii="Arial" w:hAnsi="Arial"/>
        </w:rPr>
      </w:pPr>
      <w:r w:rsidRPr="00C043BC">
        <w:rPr>
          <w:rFonts w:ascii="Arial" w:hAnsi="Arial"/>
        </w:rPr>
        <w:t xml:space="preserve">The Nest Child Care and Parent Institute must ensure that the play and learning </w:t>
      </w:r>
      <w:proofErr w:type="gramStart"/>
      <w:r w:rsidRPr="00C043BC">
        <w:rPr>
          <w:rFonts w:ascii="Arial" w:hAnsi="Arial"/>
        </w:rPr>
        <w:t>environment</w:t>
      </w:r>
      <w:proofErr w:type="gramEnd"/>
      <w:r w:rsidRPr="00C043BC">
        <w:rPr>
          <w:rFonts w:ascii="Arial" w:hAnsi="Arial"/>
        </w:rPr>
        <w:t xml:space="preserve"> for all children is safe, respectful, and provides a model of proper behavior to all children within our care. We also must ensure that inappropriate and unacceptable behavior is addressed in a timely, consisten</w:t>
      </w:r>
      <w:r>
        <w:rPr>
          <w:rFonts w:ascii="Arial" w:hAnsi="Arial"/>
        </w:rPr>
        <w:t xml:space="preserve">t, and fair manner for the well </w:t>
      </w:r>
      <w:r w:rsidRPr="00C043BC">
        <w:rPr>
          <w:rFonts w:ascii="Arial" w:hAnsi="Arial"/>
        </w:rPr>
        <w:t xml:space="preserve">being of each individual child as well as the </w:t>
      </w:r>
      <w:proofErr w:type="gramStart"/>
      <w:r w:rsidRPr="00C043BC">
        <w:rPr>
          <w:rFonts w:ascii="Arial" w:hAnsi="Arial"/>
        </w:rPr>
        <w:t>group as a whole</w:t>
      </w:r>
      <w:proofErr w:type="gramEnd"/>
      <w:r w:rsidRPr="00C043BC">
        <w:rPr>
          <w:rFonts w:ascii="Arial" w:hAnsi="Arial"/>
        </w:rPr>
        <w:t>. This policy will address our plan for Inappropriate and Unacceptable Behavior.</w:t>
      </w:r>
    </w:p>
    <w:p w14:paraId="216020F1" w14:textId="77777777" w:rsidR="00C043BC" w:rsidRPr="00C043BC" w:rsidRDefault="00C043BC" w:rsidP="00C043BC">
      <w:pPr>
        <w:rPr>
          <w:rFonts w:ascii="Arial" w:hAnsi="Arial"/>
          <w:b/>
          <w:bCs/>
        </w:rPr>
      </w:pPr>
    </w:p>
    <w:p w14:paraId="7FDC7046" w14:textId="77777777" w:rsidR="00C043BC" w:rsidRPr="00C043BC" w:rsidRDefault="00C043BC" w:rsidP="00C043BC">
      <w:pPr>
        <w:rPr>
          <w:rFonts w:ascii="Arial" w:hAnsi="Arial"/>
        </w:rPr>
      </w:pPr>
      <w:r w:rsidRPr="00C043BC">
        <w:rPr>
          <w:rFonts w:ascii="Arial" w:hAnsi="Arial"/>
          <w:b/>
          <w:bCs/>
        </w:rPr>
        <w:t>DEFINITION</w:t>
      </w:r>
    </w:p>
    <w:p w14:paraId="46CC2C82" w14:textId="77777777" w:rsidR="00C043BC" w:rsidRPr="00C043BC" w:rsidRDefault="00C043BC" w:rsidP="00C043BC">
      <w:pPr>
        <w:spacing w:line="360" w:lineRule="auto"/>
        <w:rPr>
          <w:rFonts w:ascii="Arial" w:hAnsi="Arial"/>
        </w:rPr>
      </w:pPr>
      <w:r w:rsidRPr="00C043BC">
        <w:rPr>
          <w:rFonts w:ascii="Arial" w:hAnsi="Arial"/>
        </w:rPr>
        <w:t>Inappropriate and Unacceptable Behavior May Include (but is not limited to):</w:t>
      </w:r>
    </w:p>
    <w:p w14:paraId="21D45377" w14:textId="77777777" w:rsidR="00C043BC" w:rsidRPr="00C043BC" w:rsidRDefault="00C043BC" w:rsidP="00C043BC">
      <w:pPr>
        <w:numPr>
          <w:ilvl w:val="0"/>
          <w:numId w:val="24"/>
        </w:numPr>
        <w:spacing w:line="360" w:lineRule="auto"/>
        <w:rPr>
          <w:rFonts w:ascii="Arial" w:hAnsi="Arial"/>
        </w:rPr>
      </w:pPr>
      <w:r w:rsidRPr="00C043BC">
        <w:rPr>
          <w:rFonts w:ascii="Arial" w:hAnsi="Arial"/>
        </w:rPr>
        <w:t>Aggressive, physical, or verbally threatening actions directed at another individual</w:t>
      </w:r>
    </w:p>
    <w:p w14:paraId="6992C6B5" w14:textId="77777777" w:rsidR="00C043BC" w:rsidRPr="00C043BC" w:rsidRDefault="00C043BC" w:rsidP="00C043BC">
      <w:pPr>
        <w:numPr>
          <w:ilvl w:val="0"/>
          <w:numId w:val="24"/>
        </w:numPr>
        <w:spacing w:line="360" w:lineRule="auto"/>
        <w:rPr>
          <w:rFonts w:ascii="Arial" w:hAnsi="Arial"/>
        </w:rPr>
      </w:pPr>
      <w:r w:rsidRPr="00C043BC">
        <w:rPr>
          <w:rFonts w:ascii="Arial" w:hAnsi="Arial"/>
        </w:rPr>
        <w:t>Profane or abusive language (does not have to be directed at another individual)</w:t>
      </w:r>
    </w:p>
    <w:p w14:paraId="3EDDFCB9" w14:textId="77777777" w:rsidR="00C043BC" w:rsidRPr="00C043BC" w:rsidRDefault="00C043BC" w:rsidP="00C043BC">
      <w:pPr>
        <w:numPr>
          <w:ilvl w:val="0"/>
          <w:numId w:val="24"/>
        </w:numPr>
        <w:spacing w:line="360" w:lineRule="auto"/>
        <w:rPr>
          <w:rFonts w:ascii="Arial" w:hAnsi="Arial"/>
        </w:rPr>
      </w:pPr>
      <w:r w:rsidRPr="00C043BC">
        <w:rPr>
          <w:rFonts w:ascii="Arial" w:hAnsi="Arial"/>
        </w:rPr>
        <w:t>Refusal to comply with a t</w:t>
      </w:r>
      <w:r>
        <w:rPr>
          <w:rFonts w:ascii="Arial" w:hAnsi="Arial"/>
        </w:rPr>
        <w:t>eacher’s instruction or request</w:t>
      </w:r>
    </w:p>
    <w:p w14:paraId="65351F6B" w14:textId="77777777" w:rsidR="00C043BC" w:rsidRPr="00C043BC" w:rsidRDefault="00C043BC" w:rsidP="00C043BC">
      <w:pPr>
        <w:numPr>
          <w:ilvl w:val="0"/>
          <w:numId w:val="24"/>
        </w:numPr>
        <w:spacing w:line="360" w:lineRule="auto"/>
        <w:rPr>
          <w:rFonts w:ascii="Arial" w:hAnsi="Arial"/>
        </w:rPr>
      </w:pPr>
      <w:r>
        <w:rPr>
          <w:rFonts w:ascii="Arial" w:hAnsi="Arial"/>
        </w:rPr>
        <w:t>Treating t</w:t>
      </w:r>
      <w:r w:rsidRPr="00C043BC">
        <w:rPr>
          <w:rFonts w:ascii="Arial" w:hAnsi="Arial"/>
        </w:rPr>
        <w:t>he Nest’s (or another individual’s) property with a lack of respect</w:t>
      </w:r>
    </w:p>
    <w:p w14:paraId="42034063" w14:textId="77777777" w:rsidR="00C043BC" w:rsidRPr="00C043BC" w:rsidRDefault="00C043BC" w:rsidP="00C043BC">
      <w:pPr>
        <w:numPr>
          <w:ilvl w:val="0"/>
          <w:numId w:val="24"/>
        </w:numPr>
        <w:spacing w:line="360" w:lineRule="auto"/>
        <w:rPr>
          <w:rFonts w:ascii="Arial" w:hAnsi="Arial"/>
        </w:rPr>
      </w:pPr>
      <w:r w:rsidRPr="00C043BC">
        <w:rPr>
          <w:rFonts w:ascii="Arial" w:hAnsi="Arial"/>
        </w:rPr>
        <w:t>Disrespecting another child or a Nest employee</w:t>
      </w:r>
    </w:p>
    <w:p w14:paraId="11C9DAC1" w14:textId="77777777" w:rsidR="00C043BC" w:rsidRPr="00C043BC" w:rsidRDefault="00C043BC" w:rsidP="00C043BC">
      <w:pPr>
        <w:numPr>
          <w:ilvl w:val="0"/>
          <w:numId w:val="24"/>
        </w:numPr>
        <w:spacing w:line="360" w:lineRule="auto"/>
        <w:rPr>
          <w:rFonts w:ascii="Arial" w:hAnsi="Arial"/>
        </w:rPr>
      </w:pPr>
      <w:r w:rsidRPr="00C043BC">
        <w:rPr>
          <w:rFonts w:ascii="Arial" w:hAnsi="Arial"/>
        </w:rPr>
        <w:t>Self-Destructive Behavior</w:t>
      </w:r>
    </w:p>
    <w:p w14:paraId="07D9C7DA" w14:textId="77777777" w:rsidR="00C043BC" w:rsidRPr="00C043BC" w:rsidRDefault="00C043BC" w:rsidP="00C043BC">
      <w:pPr>
        <w:numPr>
          <w:ilvl w:val="0"/>
          <w:numId w:val="24"/>
        </w:numPr>
        <w:spacing w:line="360" w:lineRule="auto"/>
        <w:rPr>
          <w:rFonts w:ascii="Arial" w:hAnsi="Arial"/>
        </w:rPr>
      </w:pPr>
      <w:r w:rsidRPr="00C043BC">
        <w:rPr>
          <w:rFonts w:ascii="Arial" w:hAnsi="Arial"/>
        </w:rPr>
        <w:t>Other behavior determined by a Nest staff member to be unacceptable.</w:t>
      </w:r>
    </w:p>
    <w:p w14:paraId="48D4B057" w14:textId="77777777" w:rsidR="00C043BC" w:rsidRPr="00C043BC" w:rsidRDefault="00C043BC" w:rsidP="00C043BC">
      <w:pPr>
        <w:rPr>
          <w:rFonts w:ascii="Arial" w:hAnsi="Arial"/>
        </w:rPr>
      </w:pPr>
      <w:r w:rsidRPr="00C043BC">
        <w:rPr>
          <w:rFonts w:ascii="Arial" w:hAnsi="Arial"/>
          <w:b/>
          <w:bCs/>
        </w:rPr>
        <w:t>POLICY</w:t>
      </w:r>
    </w:p>
    <w:p w14:paraId="227DD1A6" w14:textId="77777777" w:rsidR="00C043BC" w:rsidRPr="00C043BC" w:rsidRDefault="00C043BC" w:rsidP="00C043BC">
      <w:pPr>
        <w:rPr>
          <w:rFonts w:ascii="Arial" w:hAnsi="Arial"/>
        </w:rPr>
      </w:pPr>
    </w:p>
    <w:p w14:paraId="4FE09130" w14:textId="77777777" w:rsidR="00C043BC" w:rsidRPr="00C043BC" w:rsidRDefault="00C043BC" w:rsidP="00C043BC">
      <w:pPr>
        <w:rPr>
          <w:rFonts w:ascii="Arial" w:hAnsi="Arial"/>
        </w:rPr>
      </w:pPr>
      <w:r w:rsidRPr="00C043BC">
        <w:rPr>
          <w:rFonts w:ascii="Arial" w:hAnsi="Arial"/>
        </w:rPr>
        <w:t>While in the care of our center, we teach children to respect themselves, their peer and teachers, their environment and materials. Most of the time, small behavior issues and concerns are communicated to the parents through routine interactions at drop off and pick up times.  In some instances, children who are disruptive or continuously aggressive may need a behavioral plan put in place. A parent meeting will be requested if a behavioral plan needs to be put in place for any child.</w:t>
      </w:r>
    </w:p>
    <w:p w14:paraId="752ECE01" w14:textId="77777777" w:rsidR="00C043BC" w:rsidRPr="00C043BC" w:rsidRDefault="00C043BC" w:rsidP="00C043BC">
      <w:pPr>
        <w:rPr>
          <w:rFonts w:ascii="Arial" w:hAnsi="Arial"/>
        </w:rPr>
      </w:pPr>
    </w:p>
    <w:p w14:paraId="1FA1E7F6" w14:textId="77777777" w:rsidR="00C043BC" w:rsidRPr="00C043BC" w:rsidRDefault="00C043BC" w:rsidP="00C043BC">
      <w:pPr>
        <w:rPr>
          <w:rFonts w:ascii="Arial" w:hAnsi="Arial"/>
        </w:rPr>
      </w:pPr>
      <w:r w:rsidRPr="00C043BC">
        <w:rPr>
          <w:rFonts w:ascii="Arial" w:hAnsi="Arial"/>
        </w:rPr>
        <w:t>While understanding that children of different ages will have varied expectations regarding what is developmentally appropriate behavior, The Nest will not be able to tolerate continuous disruptive, aggressive or violent behavior by children of any age. If a child’s behavior continuously takes away from the care and safety of the others, enrollment termination might be required. However, in most cases, the following processes will be followed:</w:t>
      </w:r>
    </w:p>
    <w:p w14:paraId="214C9BEA" w14:textId="77777777" w:rsidR="00C043BC" w:rsidRPr="00C043BC" w:rsidRDefault="00C043BC" w:rsidP="00C043BC">
      <w:pPr>
        <w:rPr>
          <w:rFonts w:ascii="Arial" w:hAnsi="Arial"/>
        </w:rPr>
      </w:pPr>
    </w:p>
    <w:p w14:paraId="130627CB" w14:textId="77777777" w:rsidR="00C043BC" w:rsidRPr="00C043BC" w:rsidRDefault="00C043BC" w:rsidP="00C043BC">
      <w:pPr>
        <w:numPr>
          <w:ilvl w:val="0"/>
          <w:numId w:val="25"/>
        </w:numPr>
        <w:rPr>
          <w:rFonts w:ascii="Arial" w:hAnsi="Arial"/>
        </w:rPr>
      </w:pPr>
      <w:r w:rsidRPr="00C043BC">
        <w:rPr>
          <w:rFonts w:ascii="Arial" w:hAnsi="Arial"/>
        </w:rPr>
        <w:t>Teachers will log behavior issues on The Nest’s Incident Report forms. A copy of each incident report will be given to the parents and discussed. Parents are expected to further address the issue with their child at home. In some instances, follow up with a professional for an evaluation may be recommended. If so, parents will be expected to cooperate for continued enrollment.</w:t>
      </w:r>
    </w:p>
    <w:p w14:paraId="6E314AAB" w14:textId="77777777" w:rsidR="00C043BC" w:rsidRPr="00C043BC" w:rsidRDefault="00C043BC" w:rsidP="00C043BC">
      <w:pPr>
        <w:ind w:left="720"/>
        <w:rPr>
          <w:rFonts w:ascii="Arial" w:hAnsi="Arial"/>
        </w:rPr>
      </w:pPr>
    </w:p>
    <w:p w14:paraId="740A7D9A" w14:textId="77777777" w:rsidR="00C043BC" w:rsidRPr="00C043BC" w:rsidRDefault="00C043BC" w:rsidP="00C043BC">
      <w:pPr>
        <w:numPr>
          <w:ilvl w:val="0"/>
          <w:numId w:val="25"/>
        </w:numPr>
        <w:rPr>
          <w:rFonts w:ascii="Arial" w:hAnsi="Arial"/>
        </w:rPr>
      </w:pPr>
      <w:r w:rsidRPr="00C043BC">
        <w:rPr>
          <w:rFonts w:ascii="Arial" w:hAnsi="Arial"/>
        </w:rPr>
        <w:lastRenderedPageBreak/>
        <w:t xml:space="preserve">If a child exhibits violent or aggressive behavior, the child will be excluded from group activities for a period of </w:t>
      </w:r>
      <w:proofErr w:type="gramStart"/>
      <w:r w:rsidRPr="00C043BC">
        <w:rPr>
          <w:rFonts w:ascii="Arial" w:hAnsi="Arial"/>
        </w:rPr>
        <w:t>time, and</w:t>
      </w:r>
      <w:proofErr w:type="gramEnd"/>
      <w:r w:rsidRPr="00C043BC">
        <w:rPr>
          <w:rFonts w:ascii="Arial" w:hAnsi="Arial"/>
        </w:rPr>
        <w:t xml:space="preserve"> will be sent to the office. Depending on the age of the child and the severity of the incident, the child may be allowed to return to the group after the situation is diffused. (This will be allowed no more than two times in one day)</w:t>
      </w:r>
    </w:p>
    <w:p w14:paraId="518163F9" w14:textId="77777777" w:rsidR="00C043BC" w:rsidRPr="00C043BC" w:rsidRDefault="00C043BC" w:rsidP="00C043BC">
      <w:pPr>
        <w:ind w:left="720"/>
        <w:rPr>
          <w:rFonts w:ascii="Arial" w:hAnsi="Arial"/>
        </w:rPr>
      </w:pPr>
    </w:p>
    <w:p w14:paraId="6BE51801" w14:textId="77777777" w:rsidR="00C043BC" w:rsidRPr="00C043BC" w:rsidRDefault="00C043BC" w:rsidP="00C043BC">
      <w:pPr>
        <w:numPr>
          <w:ilvl w:val="0"/>
          <w:numId w:val="25"/>
        </w:numPr>
        <w:rPr>
          <w:rFonts w:ascii="Arial" w:hAnsi="Arial"/>
        </w:rPr>
      </w:pPr>
      <w:r w:rsidRPr="00C043BC">
        <w:rPr>
          <w:rFonts w:ascii="Arial" w:hAnsi="Arial"/>
        </w:rPr>
        <w:t xml:space="preserve">If a child’s aggressive behavior continues the same day, the child will be sent to the director’s office again, and the parent will be called. The parent will be expected to </w:t>
      </w:r>
      <w:proofErr w:type="gramStart"/>
      <w:r w:rsidRPr="00C043BC">
        <w:rPr>
          <w:rFonts w:ascii="Arial" w:hAnsi="Arial"/>
        </w:rPr>
        <w:t>make arrangements</w:t>
      </w:r>
      <w:proofErr w:type="gramEnd"/>
      <w:r w:rsidRPr="00C043BC">
        <w:rPr>
          <w:rFonts w:ascii="Arial" w:hAnsi="Arial"/>
        </w:rPr>
        <w:t xml:space="preserve"> to pick up the child immediately. The child will be excluded from group activities for the rest of the day until the parent picks the child up.</w:t>
      </w:r>
    </w:p>
    <w:p w14:paraId="4ED6C251" w14:textId="77777777" w:rsidR="00C043BC" w:rsidRPr="00C043BC" w:rsidRDefault="00C043BC" w:rsidP="00C043BC">
      <w:pPr>
        <w:rPr>
          <w:rFonts w:ascii="Arial" w:hAnsi="Arial"/>
        </w:rPr>
      </w:pPr>
    </w:p>
    <w:p w14:paraId="1FE98341" w14:textId="77777777" w:rsidR="00C043BC" w:rsidRPr="00C043BC" w:rsidRDefault="00C043BC" w:rsidP="00C043BC">
      <w:pPr>
        <w:numPr>
          <w:ilvl w:val="0"/>
          <w:numId w:val="25"/>
        </w:numPr>
        <w:rPr>
          <w:rFonts w:ascii="Arial" w:hAnsi="Arial"/>
        </w:rPr>
      </w:pPr>
      <w:r w:rsidRPr="00C043BC">
        <w:rPr>
          <w:rFonts w:ascii="Arial" w:hAnsi="Arial"/>
        </w:rPr>
        <w:t>If child is sent home more than 3 times due to aggressive or violent behavior, the following options are available:</w:t>
      </w:r>
    </w:p>
    <w:p w14:paraId="5C5D28AE" w14:textId="77777777" w:rsidR="00C043BC" w:rsidRPr="00C043BC" w:rsidRDefault="00C043BC" w:rsidP="00C043BC">
      <w:pPr>
        <w:numPr>
          <w:ilvl w:val="0"/>
          <w:numId w:val="27"/>
        </w:numPr>
        <w:rPr>
          <w:rFonts w:ascii="Arial" w:hAnsi="Arial"/>
        </w:rPr>
      </w:pPr>
      <w:r w:rsidRPr="00C043BC">
        <w:rPr>
          <w:rFonts w:ascii="Arial" w:hAnsi="Arial"/>
        </w:rPr>
        <w:t>A parent meeting to discuss and implement a behavioral action plan, which may include additional professional services and assessments.</w:t>
      </w:r>
    </w:p>
    <w:p w14:paraId="7CEE93C4" w14:textId="77777777" w:rsidR="00C043BC" w:rsidRPr="00C043BC" w:rsidRDefault="00C043BC" w:rsidP="00C043BC">
      <w:pPr>
        <w:numPr>
          <w:ilvl w:val="0"/>
          <w:numId w:val="27"/>
        </w:numPr>
        <w:rPr>
          <w:rFonts w:ascii="Arial" w:hAnsi="Arial"/>
        </w:rPr>
      </w:pPr>
      <w:r w:rsidRPr="00C043BC">
        <w:rPr>
          <w:rFonts w:ascii="Arial" w:hAnsi="Arial"/>
        </w:rPr>
        <w:t>The family can seek an alternate care arrangement for their child. In most cases, we can accommodate up to a 2-week period while a family is looking for another arrangement. Please see the director to see if this is possible for your family.</w:t>
      </w:r>
    </w:p>
    <w:p w14:paraId="67A7D05E" w14:textId="77777777" w:rsidR="00C043BC" w:rsidRPr="00C043BC" w:rsidRDefault="00C043BC" w:rsidP="00C043BC">
      <w:pPr>
        <w:rPr>
          <w:rFonts w:ascii="Arial" w:hAnsi="Arial"/>
        </w:rPr>
      </w:pPr>
    </w:p>
    <w:p w14:paraId="2BF1A441" w14:textId="77777777" w:rsidR="001A1E19" w:rsidRPr="00C043BC" w:rsidRDefault="001A1E19" w:rsidP="00DD47FA">
      <w:pPr>
        <w:rPr>
          <w:rFonts w:ascii="Arial" w:hAnsi="Arial"/>
        </w:rPr>
      </w:pPr>
    </w:p>
    <w:sectPr w:rsidR="001A1E19" w:rsidRPr="00C043BC" w:rsidSect="005F240D">
      <w:headerReference w:type="even" r:id="rId7"/>
      <w:headerReference w:type="default" r:id="rId8"/>
      <w:footerReference w:type="even" r:id="rId9"/>
      <w:footerReference w:type="default" r:id="rId10"/>
      <w:headerReference w:type="first" r:id="rId11"/>
      <w:footerReference w:type="first" r:id="rId12"/>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E602E" w14:textId="77777777" w:rsidR="006D7AC5" w:rsidRDefault="006D7AC5">
      <w:r>
        <w:separator/>
      </w:r>
    </w:p>
  </w:endnote>
  <w:endnote w:type="continuationSeparator" w:id="0">
    <w:p w14:paraId="1ABEA498" w14:textId="77777777" w:rsidR="006D7AC5" w:rsidRDefault="006D7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DD72E" w14:textId="77777777" w:rsidR="00DD47FA" w:rsidRDefault="00DD47FA" w:rsidP="007220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8C4B1D7" w14:textId="77777777" w:rsidR="00DD47FA" w:rsidRDefault="00DD47FA" w:rsidP="007220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C3B89" w14:textId="77777777" w:rsidR="00DD47FA" w:rsidRPr="007D476E" w:rsidRDefault="00C043BC" w:rsidP="00726B1B">
    <w:pPr>
      <w:pStyle w:val="Footer"/>
      <w:tabs>
        <w:tab w:val="left" w:pos="9360"/>
      </w:tabs>
      <w:ind w:right="360"/>
      <w:rPr>
        <w:sz w:val="18"/>
      </w:rPr>
    </w:pPr>
    <w:r>
      <w:rPr>
        <w:sz w:val="18"/>
      </w:rPr>
      <w:t xml:space="preserve">Inappropriate and Unacceptable Child Behavior </w:t>
    </w:r>
    <w:r w:rsidR="00DD47FA">
      <w:rPr>
        <w:sz w:val="18"/>
      </w:rPr>
      <w:t>Policy v1</w:t>
    </w:r>
    <w:r w:rsidR="00DD47FA">
      <w:rPr>
        <w:sz w:val="18"/>
      </w:rPr>
      <w:tab/>
    </w:r>
    <w:r w:rsidR="00DD47FA">
      <w:rPr>
        <w:sz w:val="18"/>
      </w:rPr>
      <w:tab/>
      <w:t xml:space="preserve">         </w:t>
    </w:r>
    <w:r w:rsidR="00DD47FA">
      <w:rPr>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F52AC" w14:textId="77777777" w:rsidR="007E6769" w:rsidRDefault="007E67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559E4" w14:textId="77777777" w:rsidR="006D7AC5" w:rsidRDefault="006D7AC5">
      <w:r>
        <w:separator/>
      </w:r>
    </w:p>
  </w:footnote>
  <w:footnote w:type="continuationSeparator" w:id="0">
    <w:p w14:paraId="72873F08" w14:textId="77777777" w:rsidR="006D7AC5" w:rsidRDefault="006D7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9FF2E" w14:textId="77777777" w:rsidR="007E6769" w:rsidRDefault="007E67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A1530" w14:textId="180B9E00" w:rsidR="00DD47FA" w:rsidRDefault="007E6769" w:rsidP="007E6769">
    <w:pPr>
      <w:tabs>
        <w:tab w:val="left" w:pos="3937"/>
        <w:tab w:val="right" w:pos="9360"/>
      </w:tabs>
      <w:jc w:val="center"/>
      <w:rPr>
        <w:sz w:val="110"/>
        <w:szCs w:val="110"/>
      </w:rPr>
    </w:pPr>
    <w:r>
      <w:rPr>
        <w:noProof/>
        <w:sz w:val="110"/>
        <w:szCs w:val="110"/>
      </w:rPr>
      <w:drawing>
        <wp:inline distT="0" distB="0" distL="0" distR="0" wp14:anchorId="31288932" wp14:editId="7CCA8D9D">
          <wp:extent cx="2070100" cy="12065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2070100" cy="1206500"/>
                  </a:xfrm>
                  <a:prstGeom prst="rect">
                    <a:avLst/>
                  </a:prstGeom>
                </pic:spPr>
              </pic:pic>
            </a:graphicData>
          </a:graphic>
        </wp:inline>
      </w:drawing>
    </w:r>
  </w:p>
  <w:p w14:paraId="556BCEAB" w14:textId="77777777" w:rsidR="00DD47FA" w:rsidRPr="007D476E" w:rsidRDefault="00C043BC" w:rsidP="007D476E">
    <w:pPr>
      <w:tabs>
        <w:tab w:val="left" w:pos="3937"/>
        <w:tab w:val="right" w:pos="9360"/>
      </w:tabs>
      <w:jc w:val="center"/>
      <w:rPr>
        <w:rFonts w:ascii="Arial" w:hAnsi="Arial" w:cs="Arial"/>
        <w:b/>
        <w:noProof/>
        <w:sz w:val="32"/>
      </w:rPr>
    </w:pPr>
    <w:r>
      <w:rPr>
        <w:rFonts w:ascii="Arial" w:hAnsi="Arial" w:cs="Arial"/>
        <w:b/>
        <w:noProof/>
        <w:sz w:val="32"/>
      </w:rPr>
      <w:t>INAPPROPRIATE AND UNACCEPTABLE CHILD BEHAVIOR</w:t>
    </w:r>
    <w:r w:rsidR="00DD47FA">
      <w:rPr>
        <w:rFonts w:ascii="Arial" w:hAnsi="Arial" w:cs="Arial"/>
        <w:b/>
        <w:noProof/>
        <w:sz w:val="32"/>
      </w:rPr>
      <w:t xml:space="preserve"> 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8C105" w14:textId="77777777" w:rsidR="007E6769" w:rsidRDefault="007E67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F13D7A"/>
    <w:multiLevelType w:val="multilevel"/>
    <w:tmpl w:val="46964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8C2748"/>
    <w:multiLevelType w:val="hybridMultilevel"/>
    <w:tmpl w:val="7EE8F9CE"/>
    <w:lvl w:ilvl="0" w:tplc="04090005">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0226B87"/>
    <w:multiLevelType w:val="multilevel"/>
    <w:tmpl w:val="E79E4E8C"/>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4E3907"/>
    <w:multiLevelType w:val="multilevel"/>
    <w:tmpl w:val="19E84980"/>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16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FE1D9B"/>
    <w:multiLevelType w:val="multilevel"/>
    <w:tmpl w:val="9B3CEF8C"/>
    <w:lvl w:ilvl="0">
      <w:start w:val="1"/>
      <w:numFmt w:val="bullet"/>
      <w:lvlText w:val=""/>
      <w:lvlJc w:val="left"/>
      <w:pPr>
        <w:tabs>
          <w:tab w:val="num" w:pos="690"/>
        </w:tabs>
        <w:ind w:left="690" w:hanging="360"/>
      </w:pPr>
      <w:rPr>
        <w:rFonts w:ascii="Symbol" w:eastAsia="Times New Roman" w:hAnsi="Symbol" w:cs="Times New Roman" w:hint="default"/>
      </w:rPr>
    </w:lvl>
    <w:lvl w:ilvl="1">
      <w:start w:val="1"/>
      <w:numFmt w:val="bullet"/>
      <w:lvlText w:val="o"/>
      <w:lvlJc w:val="left"/>
      <w:pPr>
        <w:tabs>
          <w:tab w:val="num" w:pos="1410"/>
        </w:tabs>
        <w:ind w:left="1410" w:hanging="360"/>
      </w:pPr>
      <w:rPr>
        <w:rFonts w:ascii="Courier New" w:hAnsi="Courier New" w:cs="Courier New" w:hint="default"/>
      </w:rPr>
    </w:lvl>
    <w:lvl w:ilvl="2">
      <w:start w:val="1"/>
      <w:numFmt w:val="bullet"/>
      <w:lvlText w:val=""/>
      <w:lvlJc w:val="left"/>
      <w:pPr>
        <w:tabs>
          <w:tab w:val="num" w:pos="2130"/>
        </w:tabs>
        <w:ind w:left="2130" w:hanging="360"/>
      </w:pPr>
      <w:rPr>
        <w:rFonts w:ascii="Wingdings" w:hAnsi="Wingdings" w:hint="default"/>
      </w:rPr>
    </w:lvl>
    <w:lvl w:ilvl="3">
      <w:start w:val="1"/>
      <w:numFmt w:val="bullet"/>
      <w:lvlText w:val=""/>
      <w:lvlJc w:val="left"/>
      <w:pPr>
        <w:tabs>
          <w:tab w:val="num" w:pos="2850"/>
        </w:tabs>
        <w:ind w:left="2850" w:hanging="360"/>
      </w:pPr>
      <w:rPr>
        <w:rFonts w:ascii="Symbol" w:hAnsi="Symbol" w:hint="default"/>
      </w:rPr>
    </w:lvl>
    <w:lvl w:ilvl="4">
      <w:start w:val="1"/>
      <w:numFmt w:val="bullet"/>
      <w:lvlText w:val="o"/>
      <w:lvlJc w:val="left"/>
      <w:pPr>
        <w:tabs>
          <w:tab w:val="num" w:pos="3570"/>
        </w:tabs>
        <w:ind w:left="3570" w:hanging="360"/>
      </w:pPr>
      <w:rPr>
        <w:rFonts w:ascii="Courier New" w:hAnsi="Courier New" w:cs="Courier New" w:hint="default"/>
      </w:rPr>
    </w:lvl>
    <w:lvl w:ilvl="5">
      <w:start w:val="1"/>
      <w:numFmt w:val="bullet"/>
      <w:lvlText w:val=""/>
      <w:lvlJc w:val="left"/>
      <w:pPr>
        <w:tabs>
          <w:tab w:val="num" w:pos="4290"/>
        </w:tabs>
        <w:ind w:left="4290" w:hanging="360"/>
      </w:pPr>
      <w:rPr>
        <w:rFonts w:ascii="Wingdings" w:hAnsi="Wingdings" w:hint="default"/>
      </w:rPr>
    </w:lvl>
    <w:lvl w:ilvl="6">
      <w:start w:val="1"/>
      <w:numFmt w:val="bullet"/>
      <w:lvlText w:val=""/>
      <w:lvlJc w:val="left"/>
      <w:pPr>
        <w:tabs>
          <w:tab w:val="num" w:pos="5010"/>
        </w:tabs>
        <w:ind w:left="5010" w:hanging="360"/>
      </w:pPr>
      <w:rPr>
        <w:rFonts w:ascii="Symbol" w:hAnsi="Symbol" w:hint="default"/>
      </w:rPr>
    </w:lvl>
    <w:lvl w:ilvl="7">
      <w:start w:val="1"/>
      <w:numFmt w:val="bullet"/>
      <w:lvlText w:val="o"/>
      <w:lvlJc w:val="left"/>
      <w:pPr>
        <w:tabs>
          <w:tab w:val="num" w:pos="5730"/>
        </w:tabs>
        <w:ind w:left="5730" w:hanging="360"/>
      </w:pPr>
      <w:rPr>
        <w:rFonts w:ascii="Courier New" w:hAnsi="Courier New" w:cs="Courier New" w:hint="default"/>
      </w:rPr>
    </w:lvl>
    <w:lvl w:ilvl="8">
      <w:start w:val="1"/>
      <w:numFmt w:val="bullet"/>
      <w:lvlText w:val=""/>
      <w:lvlJc w:val="left"/>
      <w:pPr>
        <w:tabs>
          <w:tab w:val="num" w:pos="6450"/>
        </w:tabs>
        <w:ind w:left="6450" w:hanging="360"/>
      </w:pPr>
      <w:rPr>
        <w:rFonts w:ascii="Wingdings" w:hAnsi="Wingdings" w:hint="default"/>
      </w:rPr>
    </w:lvl>
  </w:abstractNum>
  <w:abstractNum w:abstractNumId="6" w15:restartNumberingAfterBreak="0">
    <w:nsid w:val="241C0E7E"/>
    <w:multiLevelType w:val="multilevel"/>
    <w:tmpl w:val="4F980F06"/>
    <w:lvl w:ilvl="0">
      <w:start w:val="3"/>
      <w:numFmt w:val="decimal"/>
      <w:lvlText w:val="%1."/>
      <w:lvlJc w:val="left"/>
      <w:pPr>
        <w:ind w:left="540" w:hanging="540"/>
      </w:pPr>
      <w:rPr>
        <w:rFonts w:hint="default"/>
      </w:rPr>
    </w:lvl>
    <w:lvl w:ilvl="1">
      <w:start w:val="4"/>
      <w:numFmt w:val="decimal"/>
      <w:lvlText w:val="%1.%2."/>
      <w:lvlJc w:val="left"/>
      <w:pPr>
        <w:ind w:left="1350" w:hanging="540"/>
      </w:pPr>
      <w:rPr>
        <w:rFonts w:hint="default"/>
      </w:rPr>
    </w:lvl>
    <w:lvl w:ilvl="2">
      <w:start w:val="5"/>
      <w:numFmt w:val="decimal"/>
      <w:lvlText w:val="%1.%2.%3."/>
      <w:lvlJc w:val="left"/>
      <w:pPr>
        <w:ind w:left="171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7" w15:restartNumberingAfterBreak="0">
    <w:nsid w:val="24F34A4A"/>
    <w:multiLevelType w:val="hybridMultilevel"/>
    <w:tmpl w:val="6308AF24"/>
    <w:lvl w:ilvl="0" w:tplc="D3BEB94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F63941"/>
    <w:multiLevelType w:val="multilevel"/>
    <w:tmpl w:val="5600A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065186"/>
    <w:multiLevelType w:val="hybridMultilevel"/>
    <w:tmpl w:val="AFDAAD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E385CFF"/>
    <w:multiLevelType w:val="multilevel"/>
    <w:tmpl w:val="EFC4D9C4"/>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3CA0399"/>
    <w:multiLevelType w:val="multilevel"/>
    <w:tmpl w:val="17D22452"/>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2" w15:restartNumberingAfterBreak="0">
    <w:nsid w:val="37C543B5"/>
    <w:multiLevelType w:val="hybridMultilevel"/>
    <w:tmpl w:val="72C09164"/>
    <w:lvl w:ilvl="0" w:tplc="D3BEB944">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9720C44"/>
    <w:multiLevelType w:val="multilevel"/>
    <w:tmpl w:val="65EC8B9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3D4B36A3"/>
    <w:multiLevelType w:val="multilevel"/>
    <w:tmpl w:val="17D22452"/>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5" w15:restartNumberingAfterBreak="0">
    <w:nsid w:val="470F53E0"/>
    <w:multiLevelType w:val="hybridMultilevel"/>
    <w:tmpl w:val="17D22452"/>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477A451F"/>
    <w:multiLevelType w:val="multilevel"/>
    <w:tmpl w:val="03B0BEE2"/>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A5612D3"/>
    <w:multiLevelType w:val="hybridMultilevel"/>
    <w:tmpl w:val="48ECEC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B4C6B14"/>
    <w:multiLevelType w:val="multilevel"/>
    <w:tmpl w:val="49BAC17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8685E3E"/>
    <w:multiLevelType w:val="hybridMultilevel"/>
    <w:tmpl w:val="8A3CAB6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9862FFC"/>
    <w:multiLevelType w:val="multilevel"/>
    <w:tmpl w:val="269C79E2"/>
    <w:lvl w:ilvl="0">
      <w:start w:val="3"/>
      <w:numFmt w:val="decimal"/>
      <w:lvlText w:val="%1"/>
      <w:lvlJc w:val="left"/>
      <w:pPr>
        <w:ind w:left="480" w:hanging="480"/>
      </w:pPr>
      <w:rPr>
        <w:rFonts w:hint="default"/>
      </w:rPr>
    </w:lvl>
    <w:lvl w:ilvl="1">
      <w:start w:val="3"/>
      <w:numFmt w:val="decimal"/>
      <w:lvlText w:val="%1.%2"/>
      <w:lvlJc w:val="left"/>
      <w:pPr>
        <w:ind w:left="930" w:hanging="480"/>
      </w:pPr>
      <w:rPr>
        <w:rFonts w:hint="default"/>
      </w:rPr>
    </w:lvl>
    <w:lvl w:ilvl="2">
      <w:start w:val="3"/>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1" w15:restartNumberingAfterBreak="0">
    <w:nsid w:val="5AD73374"/>
    <w:multiLevelType w:val="multilevel"/>
    <w:tmpl w:val="2AA8C936"/>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9"/>
      <w:numFmt w:val="decimal"/>
      <w:lvlText w:val="%1.%2.%3"/>
      <w:lvlJc w:val="left"/>
      <w:pPr>
        <w:ind w:left="171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26B018E"/>
    <w:multiLevelType w:val="multilevel"/>
    <w:tmpl w:val="17D22452"/>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3" w15:restartNumberingAfterBreak="0">
    <w:nsid w:val="68C354C0"/>
    <w:multiLevelType w:val="multilevel"/>
    <w:tmpl w:val="306E3BE6"/>
    <w:lvl w:ilvl="0">
      <w:start w:val="3"/>
      <w:numFmt w:val="decimal"/>
      <w:lvlText w:val="%1."/>
      <w:lvlJc w:val="left"/>
      <w:pPr>
        <w:ind w:left="480" w:hanging="480"/>
      </w:pPr>
      <w:rPr>
        <w:rFonts w:hint="default"/>
      </w:rPr>
    </w:lvl>
    <w:lvl w:ilvl="1">
      <w:start w:val="37"/>
      <w:numFmt w:val="decimal"/>
      <w:lvlText w:val="%1.%2."/>
      <w:lvlJc w:val="left"/>
      <w:pPr>
        <w:ind w:left="183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D2860CC"/>
    <w:multiLevelType w:val="hybridMultilevel"/>
    <w:tmpl w:val="9B3CEF8C"/>
    <w:lvl w:ilvl="0" w:tplc="6CC68496">
      <w:start w:val="1"/>
      <w:numFmt w:val="bullet"/>
      <w:lvlText w:val=""/>
      <w:lvlJc w:val="left"/>
      <w:pPr>
        <w:tabs>
          <w:tab w:val="num" w:pos="690"/>
        </w:tabs>
        <w:ind w:left="690" w:hanging="360"/>
      </w:pPr>
      <w:rPr>
        <w:rFonts w:ascii="Symbol" w:eastAsia="Times New Roman" w:hAnsi="Symbol" w:cs="Times New Roman" w:hint="default"/>
      </w:rPr>
    </w:lvl>
    <w:lvl w:ilvl="1" w:tplc="04090003" w:tentative="1">
      <w:start w:val="1"/>
      <w:numFmt w:val="bullet"/>
      <w:lvlText w:val="o"/>
      <w:lvlJc w:val="left"/>
      <w:pPr>
        <w:tabs>
          <w:tab w:val="num" w:pos="1410"/>
        </w:tabs>
        <w:ind w:left="1410" w:hanging="360"/>
      </w:pPr>
      <w:rPr>
        <w:rFonts w:ascii="Courier New" w:hAnsi="Courier New" w:cs="Courier New" w:hint="default"/>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cs="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cs="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abstractNum w:abstractNumId="25" w15:restartNumberingAfterBreak="0">
    <w:nsid w:val="73DB6383"/>
    <w:multiLevelType w:val="hybridMultilevel"/>
    <w:tmpl w:val="EE34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226181"/>
    <w:multiLevelType w:val="hybridMultilevel"/>
    <w:tmpl w:val="D3AC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17"/>
  </w:num>
  <w:num w:numId="4">
    <w:abstractNumId w:val="5"/>
  </w:num>
  <w:num w:numId="5">
    <w:abstractNumId w:val="11"/>
  </w:num>
  <w:num w:numId="6">
    <w:abstractNumId w:val="14"/>
  </w:num>
  <w:num w:numId="7">
    <w:abstractNumId w:val="22"/>
  </w:num>
  <w:num w:numId="8">
    <w:abstractNumId w:val="7"/>
  </w:num>
  <w:num w:numId="9">
    <w:abstractNumId w:val="12"/>
  </w:num>
  <w:num w:numId="10">
    <w:abstractNumId w:val="0"/>
  </w:num>
  <w:num w:numId="11">
    <w:abstractNumId w:val="2"/>
  </w:num>
  <w:num w:numId="12">
    <w:abstractNumId w:val="13"/>
  </w:num>
  <w:num w:numId="13">
    <w:abstractNumId w:val="18"/>
  </w:num>
  <w:num w:numId="14">
    <w:abstractNumId w:val="16"/>
  </w:num>
  <w:num w:numId="15">
    <w:abstractNumId w:val="10"/>
  </w:num>
  <w:num w:numId="16">
    <w:abstractNumId w:val="21"/>
  </w:num>
  <w:num w:numId="17">
    <w:abstractNumId w:val="20"/>
  </w:num>
  <w:num w:numId="18">
    <w:abstractNumId w:val="4"/>
  </w:num>
  <w:num w:numId="19">
    <w:abstractNumId w:val="6"/>
  </w:num>
  <w:num w:numId="20">
    <w:abstractNumId w:val="23"/>
  </w:num>
  <w:num w:numId="21">
    <w:abstractNumId w:val="3"/>
  </w:num>
  <w:num w:numId="22">
    <w:abstractNumId w:val="8"/>
  </w:num>
  <w:num w:numId="23">
    <w:abstractNumId w:val="1"/>
  </w:num>
  <w:num w:numId="24">
    <w:abstractNumId w:val="25"/>
  </w:num>
  <w:num w:numId="25">
    <w:abstractNumId w:val="26"/>
  </w:num>
  <w:num w:numId="26">
    <w:abstractNumId w:val="9"/>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9D9"/>
    <w:rsid w:val="00073AA2"/>
    <w:rsid w:val="000D70A9"/>
    <w:rsid w:val="000F31CA"/>
    <w:rsid w:val="00104116"/>
    <w:rsid w:val="0010510B"/>
    <w:rsid w:val="00176A59"/>
    <w:rsid w:val="001A1E19"/>
    <w:rsid w:val="001A3ABD"/>
    <w:rsid w:val="00223F19"/>
    <w:rsid w:val="00224432"/>
    <w:rsid w:val="00282206"/>
    <w:rsid w:val="00282F7E"/>
    <w:rsid w:val="002F2A32"/>
    <w:rsid w:val="00304135"/>
    <w:rsid w:val="00337EE8"/>
    <w:rsid w:val="00351F6E"/>
    <w:rsid w:val="00376576"/>
    <w:rsid w:val="003829FC"/>
    <w:rsid w:val="00386F03"/>
    <w:rsid w:val="003D4FA1"/>
    <w:rsid w:val="003D650A"/>
    <w:rsid w:val="003D6770"/>
    <w:rsid w:val="003F34E0"/>
    <w:rsid w:val="003F3B77"/>
    <w:rsid w:val="0040618E"/>
    <w:rsid w:val="00435A68"/>
    <w:rsid w:val="004405A4"/>
    <w:rsid w:val="004A2F7A"/>
    <w:rsid w:val="004A5D87"/>
    <w:rsid w:val="004B7C15"/>
    <w:rsid w:val="004D085F"/>
    <w:rsid w:val="004D39D9"/>
    <w:rsid w:val="004D6447"/>
    <w:rsid w:val="004F6968"/>
    <w:rsid w:val="005131EF"/>
    <w:rsid w:val="00535F92"/>
    <w:rsid w:val="00536BA1"/>
    <w:rsid w:val="005F240D"/>
    <w:rsid w:val="00621634"/>
    <w:rsid w:val="00665DEE"/>
    <w:rsid w:val="00666A46"/>
    <w:rsid w:val="00671F7C"/>
    <w:rsid w:val="00672633"/>
    <w:rsid w:val="00675750"/>
    <w:rsid w:val="00684117"/>
    <w:rsid w:val="006A760B"/>
    <w:rsid w:val="006B58BF"/>
    <w:rsid w:val="006D7AC5"/>
    <w:rsid w:val="007130D6"/>
    <w:rsid w:val="007220AE"/>
    <w:rsid w:val="00726B1B"/>
    <w:rsid w:val="007B36D2"/>
    <w:rsid w:val="007C4554"/>
    <w:rsid w:val="007D476E"/>
    <w:rsid w:val="007E431A"/>
    <w:rsid w:val="007E6769"/>
    <w:rsid w:val="00852B7D"/>
    <w:rsid w:val="00856E42"/>
    <w:rsid w:val="008601EE"/>
    <w:rsid w:val="008D4D55"/>
    <w:rsid w:val="00903CB9"/>
    <w:rsid w:val="0091460F"/>
    <w:rsid w:val="009459A1"/>
    <w:rsid w:val="00953010"/>
    <w:rsid w:val="00955968"/>
    <w:rsid w:val="00A27908"/>
    <w:rsid w:val="00A62661"/>
    <w:rsid w:val="00A65C74"/>
    <w:rsid w:val="00AA5BF3"/>
    <w:rsid w:val="00AA5C3B"/>
    <w:rsid w:val="00AB34E5"/>
    <w:rsid w:val="00AF1F3D"/>
    <w:rsid w:val="00AF6586"/>
    <w:rsid w:val="00B7053C"/>
    <w:rsid w:val="00BA507B"/>
    <w:rsid w:val="00BD4FBB"/>
    <w:rsid w:val="00C043BC"/>
    <w:rsid w:val="00C47EC6"/>
    <w:rsid w:val="00C52C6B"/>
    <w:rsid w:val="00C57D19"/>
    <w:rsid w:val="00D7522F"/>
    <w:rsid w:val="00DA5D39"/>
    <w:rsid w:val="00DD47FA"/>
    <w:rsid w:val="00E07948"/>
    <w:rsid w:val="00E37891"/>
    <w:rsid w:val="00E54BB8"/>
    <w:rsid w:val="00E91FD4"/>
    <w:rsid w:val="00E96915"/>
    <w:rsid w:val="00EC7272"/>
    <w:rsid w:val="00ED7100"/>
    <w:rsid w:val="00EF4B94"/>
    <w:rsid w:val="00F37179"/>
    <w:rsid w:val="00F425F3"/>
    <w:rsid w:val="00F96A17"/>
    <w:rsid w:val="00FC5428"/>
    <w:rsid w:val="00FD0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E1E2192"/>
  <w14:defaultImageDpi w14:val="300"/>
  <w15:chartTrackingRefBased/>
  <w15:docId w15:val="{F729B7A4-470C-5644-87FA-E53A94432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39D9"/>
    <w:rPr>
      <w:sz w:val="24"/>
      <w:szCs w:val="24"/>
    </w:rPr>
  </w:style>
  <w:style w:type="paragraph" w:styleId="Heading2">
    <w:name w:val="heading 2"/>
    <w:basedOn w:val="Normal"/>
    <w:link w:val="Heading2Char"/>
    <w:uiPriority w:val="9"/>
    <w:qFormat/>
    <w:rsid w:val="00E54BB8"/>
    <w:pPr>
      <w:spacing w:before="100" w:beforeAutospacing="1" w:after="100" w:afterAutospacing="1"/>
      <w:outlineLvl w:val="1"/>
    </w:pPr>
    <w:rPr>
      <w:rFonts w:ascii="Cambria" w:hAnsi="Cambria"/>
      <w:b/>
      <w:bCs/>
      <w:smallCaps/>
      <w:sz w:val="28"/>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4D39D9"/>
    <w:pPr>
      <w:tabs>
        <w:tab w:val="center" w:pos="4320"/>
        <w:tab w:val="right" w:pos="8640"/>
      </w:tabs>
    </w:pPr>
  </w:style>
  <w:style w:type="character" w:styleId="PageNumber">
    <w:name w:val="page number"/>
    <w:basedOn w:val="DefaultParagraphFont"/>
    <w:rsid w:val="004D39D9"/>
  </w:style>
  <w:style w:type="table" w:styleId="TableGrid">
    <w:name w:val="Table Grid"/>
    <w:basedOn w:val="TableNormal"/>
    <w:rsid w:val="005F2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4116"/>
    <w:pPr>
      <w:tabs>
        <w:tab w:val="center" w:pos="4320"/>
        <w:tab w:val="right" w:pos="8640"/>
      </w:tabs>
    </w:pPr>
  </w:style>
  <w:style w:type="character" w:customStyle="1" w:styleId="HeaderChar">
    <w:name w:val="Header Char"/>
    <w:link w:val="Header"/>
    <w:uiPriority w:val="99"/>
    <w:rsid w:val="004F6968"/>
    <w:rPr>
      <w:sz w:val="24"/>
      <w:szCs w:val="24"/>
    </w:rPr>
  </w:style>
  <w:style w:type="character" w:customStyle="1" w:styleId="Heading2Char">
    <w:name w:val="Heading 2 Char"/>
    <w:link w:val="Heading2"/>
    <w:uiPriority w:val="9"/>
    <w:rsid w:val="00E54BB8"/>
    <w:rPr>
      <w:rFonts w:ascii="Cambria" w:hAnsi="Cambria"/>
      <w:b/>
      <w:bCs/>
      <w:smallCaps/>
      <w:sz w:val="28"/>
      <w:szCs w:val="36"/>
    </w:rPr>
  </w:style>
  <w:style w:type="paragraph" w:styleId="ColorfulList-Accent1">
    <w:name w:val="Colorful List Accent 1"/>
    <w:basedOn w:val="Normal"/>
    <w:uiPriority w:val="34"/>
    <w:qFormat/>
    <w:rsid w:val="00E54BB8"/>
    <w:pPr>
      <w:spacing w:before="120" w:after="200" w:line="276" w:lineRule="auto"/>
      <w:ind w:left="720"/>
      <w:contextualSpacing/>
    </w:pPr>
    <w:rPr>
      <w:rFonts w:ascii="Calibri" w:eastAsia="MS Mincho" w:hAnsi="Calibri"/>
      <w:sz w:val="22"/>
      <w:szCs w:val="22"/>
    </w:rPr>
  </w:style>
  <w:style w:type="paragraph" w:styleId="FootnoteText">
    <w:name w:val="footnote text"/>
    <w:basedOn w:val="Normal"/>
    <w:link w:val="FootnoteTextChar"/>
    <w:unhideWhenUsed/>
    <w:rsid w:val="00E54BB8"/>
    <w:rPr>
      <w:sz w:val="20"/>
      <w:szCs w:val="20"/>
    </w:rPr>
  </w:style>
  <w:style w:type="character" w:customStyle="1" w:styleId="FootnoteTextChar">
    <w:name w:val="Footnote Text Char"/>
    <w:basedOn w:val="DefaultParagraphFont"/>
    <w:link w:val="FootnoteText"/>
    <w:rsid w:val="00E54BB8"/>
  </w:style>
  <w:style w:type="paragraph" w:styleId="NormalWeb">
    <w:name w:val="Normal (Web)"/>
    <w:basedOn w:val="Normal"/>
    <w:uiPriority w:val="99"/>
    <w:unhideWhenUsed/>
    <w:rsid w:val="00DD47FA"/>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907677">
      <w:bodyDiv w:val="1"/>
      <w:marLeft w:val="0"/>
      <w:marRight w:val="0"/>
      <w:marTop w:val="0"/>
      <w:marBottom w:val="0"/>
      <w:divBdr>
        <w:top w:val="none" w:sz="0" w:space="0" w:color="auto"/>
        <w:left w:val="none" w:sz="0" w:space="0" w:color="auto"/>
        <w:bottom w:val="none" w:sz="0" w:space="0" w:color="auto"/>
        <w:right w:val="none" w:sz="0" w:space="0" w:color="auto"/>
      </w:divBdr>
      <w:divsChild>
        <w:div w:id="924190899">
          <w:marLeft w:val="0"/>
          <w:marRight w:val="0"/>
          <w:marTop w:val="0"/>
          <w:marBottom w:val="0"/>
          <w:divBdr>
            <w:top w:val="none" w:sz="0" w:space="0" w:color="auto"/>
            <w:left w:val="none" w:sz="0" w:space="0" w:color="auto"/>
            <w:bottom w:val="none" w:sz="0" w:space="0" w:color="auto"/>
            <w:right w:val="none" w:sz="0" w:space="0" w:color="auto"/>
          </w:divBdr>
          <w:divsChild>
            <w:div w:id="500195716">
              <w:marLeft w:val="0"/>
              <w:marRight w:val="0"/>
              <w:marTop w:val="0"/>
              <w:marBottom w:val="0"/>
              <w:divBdr>
                <w:top w:val="none" w:sz="0" w:space="0" w:color="auto"/>
                <w:left w:val="none" w:sz="0" w:space="0" w:color="auto"/>
                <w:bottom w:val="none" w:sz="0" w:space="0" w:color="auto"/>
                <w:right w:val="none" w:sz="0" w:space="0" w:color="auto"/>
              </w:divBdr>
              <w:divsChild>
                <w:div w:id="408311401">
                  <w:marLeft w:val="0"/>
                  <w:marRight w:val="0"/>
                  <w:marTop w:val="0"/>
                  <w:marBottom w:val="0"/>
                  <w:divBdr>
                    <w:top w:val="none" w:sz="0" w:space="0" w:color="auto"/>
                    <w:left w:val="none" w:sz="0" w:space="0" w:color="auto"/>
                    <w:bottom w:val="none" w:sz="0" w:space="0" w:color="auto"/>
                    <w:right w:val="none" w:sz="0" w:space="0" w:color="auto"/>
                  </w:divBdr>
                </w:div>
              </w:divsChild>
            </w:div>
            <w:div w:id="1186408211">
              <w:marLeft w:val="0"/>
              <w:marRight w:val="0"/>
              <w:marTop w:val="0"/>
              <w:marBottom w:val="0"/>
              <w:divBdr>
                <w:top w:val="none" w:sz="0" w:space="0" w:color="auto"/>
                <w:left w:val="none" w:sz="0" w:space="0" w:color="auto"/>
                <w:bottom w:val="none" w:sz="0" w:space="0" w:color="auto"/>
                <w:right w:val="none" w:sz="0" w:space="0" w:color="auto"/>
              </w:divBdr>
              <w:divsChild>
                <w:div w:id="2044594899">
                  <w:marLeft w:val="0"/>
                  <w:marRight w:val="0"/>
                  <w:marTop w:val="0"/>
                  <w:marBottom w:val="0"/>
                  <w:divBdr>
                    <w:top w:val="none" w:sz="0" w:space="0" w:color="auto"/>
                    <w:left w:val="none" w:sz="0" w:space="0" w:color="auto"/>
                    <w:bottom w:val="none" w:sz="0" w:space="0" w:color="auto"/>
                    <w:right w:val="none" w:sz="0" w:space="0" w:color="auto"/>
                  </w:divBdr>
                </w:div>
              </w:divsChild>
            </w:div>
            <w:div w:id="1451120130">
              <w:marLeft w:val="0"/>
              <w:marRight w:val="0"/>
              <w:marTop w:val="0"/>
              <w:marBottom w:val="0"/>
              <w:divBdr>
                <w:top w:val="none" w:sz="0" w:space="0" w:color="auto"/>
                <w:left w:val="none" w:sz="0" w:space="0" w:color="auto"/>
                <w:bottom w:val="none" w:sz="0" w:space="0" w:color="auto"/>
                <w:right w:val="none" w:sz="0" w:space="0" w:color="auto"/>
              </w:divBdr>
              <w:divsChild>
                <w:div w:id="1529105949">
                  <w:marLeft w:val="0"/>
                  <w:marRight w:val="0"/>
                  <w:marTop w:val="0"/>
                  <w:marBottom w:val="0"/>
                  <w:divBdr>
                    <w:top w:val="none" w:sz="0" w:space="0" w:color="auto"/>
                    <w:left w:val="none" w:sz="0" w:space="0" w:color="auto"/>
                    <w:bottom w:val="none" w:sz="0" w:space="0" w:color="auto"/>
                    <w:right w:val="none" w:sz="0" w:space="0" w:color="auto"/>
                  </w:divBdr>
                  <w:divsChild>
                    <w:div w:id="38360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Building Blocks Daycare Center Employment Application                         Date: _____________________</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Blocks Daycare Center Employment Application                         Date: _____________________</dc:title>
  <dc:subject/>
  <dc:creator>marc</dc:creator>
  <cp:keywords/>
  <dc:description/>
  <cp:lastModifiedBy>JOY</cp:lastModifiedBy>
  <cp:revision>2</cp:revision>
  <cp:lastPrinted>2016-05-03T17:55:00Z</cp:lastPrinted>
  <dcterms:created xsi:type="dcterms:W3CDTF">2022-04-05T22:05:00Z</dcterms:created>
  <dcterms:modified xsi:type="dcterms:W3CDTF">2022-04-05T22:05:00Z</dcterms:modified>
</cp:coreProperties>
</file>